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D7B" w:rsidRPr="006E5D7B" w:rsidRDefault="006E5D7B" w:rsidP="006E5D7B">
      <w:pPr>
        <w:jc w:val="center"/>
        <w:rPr>
          <w:rFonts w:eastAsia="Times New Roman"/>
          <w:b/>
          <w:szCs w:val="28"/>
        </w:rPr>
      </w:pPr>
      <w:r w:rsidRPr="006E5D7B">
        <w:rPr>
          <w:rFonts w:eastAsia="Times New Roman"/>
          <w:b/>
          <w:szCs w:val="28"/>
        </w:rPr>
        <w:t>КАМАРЧАГСКИЙ СЕЛЬСКИЙ СОВЕТ ДЕПУТАТОВ</w:t>
      </w:r>
    </w:p>
    <w:p w:rsidR="006E5D7B" w:rsidRPr="006E5D7B" w:rsidRDefault="006E5D7B" w:rsidP="006E5D7B">
      <w:pPr>
        <w:jc w:val="center"/>
        <w:rPr>
          <w:rFonts w:eastAsia="Times New Roman"/>
          <w:b/>
          <w:szCs w:val="28"/>
        </w:rPr>
      </w:pPr>
      <w:r w:rsidRPr="006E5D7B">
        <w:rPr>
          <w:rFonts w:eastAsia="Times New Roman"/>
          <w:b/>
          <w:szCs w:val="28"/>
        </w:rPr>
        <w:t>МАНСКОГО РАЙОНА КРАСНОЯРСКОГО КРАЯ</w:t>
      </w:r>
    </w:p>
    <w:p w:rsidR="006E5D7B" w:rsidRPr="006E5D7B" w:rsidRDefault="006E5D7B" w:rsidP="006E5D7B">
      <w:pPr>
        <w:jc w:val="center"/>
        <w:rPr>
          <w:rFonts w:eastAsia="Times New Roman"/>
          <w:b/>
          <w:szCs w:val="28"/>
        </w:rPr>
      </w:pPr>
    </w:p>
    <w:p w:rsidR="006E5D7B" w:rsidRPr="006E5D7B" w:rsidRDefault="006E5D7B" w:rsidP="006E5D7B">
      <w:pPr>
        <w:jc w:val="center"/>
        <w:rPr>
          <w:rFonts w:eastAsia="Times New Roman"/>
          <w:b/>
          <w:szCs w:val="28"/>
        </w:rPr>
      </w:pPr>
      <w:r w:rsidRPr="006E5D7B">
        <w:rPr>
          <w:rFonts w:eastAsia="Times New Roman"/>
          <w:b/>
          <w:szCs w:val="28"/>
        </w:rPr>
        <w:t>РЕШЕНИЕ</w:t>
      </w:r>
    </w:p>
    <w:p w:rsidR="006E5D7B" w:rsidRPr="006E5D7B" w:rsidRDefault="006E5D7B" w:rsidP="006E5D7B">
      <w:pPr>
        <w:jc w:val="center"/>
        <w:rPr>
          <w:rFonts w:eastAsia="Times New Roman"/>
          <w:b/>
          <w:szCs w:val="28"/>
        </w:rPr>
      </w:pPr>
    </w:p>
    <w:p w:rsidR="006E5D7B" w:rsidRPr="006E5D7B" w:rsidRDefault="006E5D7B" w:rsidP="006E5D7B">
      <w:pPr>
        <w:rPr>
          <w:rFonts w:eastAsia="Times New Roman"/>
          <w:sz w:val="24"/>
          <w:szCs w:val="24"/>
        </w:rPr>
      </w:pPr>
    </w:p>
    <w:p w:rsidR="006E5D7B" w:rsidRPr="006E5D7B" w:rsidRDefault="00F54053" w:rsidP="006E5D7B">
      <w:pPr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12 апреля 2018 года</w:t>
      </w:r>
      <w:r w:rsidR="006E5D7B" w:rsidRPr="006E5D7B">
        <w:rPr>
          <w:rFonts w:eastAsia="Times New Roman"/>
          <w:szCs w:val="28"/>
        </w:rPr>
        <w:t xml:space="preserve">                     </w:t>
      </w:r>
      <w:proofErr w:type="spellStart"/>
      <w:r w:rsidR="006E5D7B" w:rsidRPr="006E5D7B">
        <w:rPr>
          <w:rFonts w:eastAsia="Times New Roman"/>
          <w:szCs w:val="28"/>
        </w:rPr>
        <w:t>п.Камарчага</w:t>
      </w:r>
      <w:proofErr w:type="spellEnd"/>
      <w:r w:rsidR="006E5D7B" w:rsidRPr="006E5D7B">
        <w:rPr>
          <w:rFonts w:eastAsia="Times New Roman"/>
          <w:szCs w:val="28"/>
        </w:rPr>
        <w:t xml:space="preserve">                                №</w:t>
      </w:r>
      <w:r>
        <w:rPr>
          <w:rFonts w:eastAsia="Times New Roman"/>
          <w:szCs w:val="28"/>
        </w:rPr>
        <w:t>29-81р</w:t>
      </w:r>
    </w:p>
    <w:p w:rsidR="006E5D7B" w:rsidRPr="006E5D7B" w:rsidRDefault="006E5D7B" w:rsidP="006E5D7B">
      <w:pPr>
        <w:rPr>
          <w:rFonts w:eastAsia="Times New Roman"/>
          <w:szCs w:val="28"/>
        </w:rPr>
      </w:pPr>
      <w:r w:rsidRPr="006E5D7B">
        <w:rPr>
          <w:rFonts w:eastAsia="Times New Roman"/>
          <w:szCs w:val="28"/>
        </w:rPr>
        <w:t xml:space="preserve">                                                                                                        </w:t>
      </w:r>
    </w:p>
    <w:p w:rsidR="00874CEB" w:rsidRPr="00944082" w:rsidRDefault="00874CEB" w:rsidP="00F54053">
      <w:pPr>
        <w:pStyle w:val="a4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944082">
        <w:rPr>
          <w:bCs/>
          <w:color w:val="000000"/>
          <w:sz w:val="28"/>
          <w:szCs w:val="28"/>
        </w:rPr>
        <w:t xml:space="preserve">Об утверждении Положения о деятельности общественных кладбищ, организации ритуальных услуг и содержании мест захоронения на территории </w:t>
      </w:r>
      <w:proofErr w:type="spellStart"/>
      <w:r w:rsidR="006E5D7B">
        <w:rPr>
          <w:bCs/>
          <w:color w:val="000000"/>
          <w:sz w:val="28"/>
          <w:szCs w:val="28"/>
        </w:rPr>
        <w:t>Камарчагского</w:t>
      </w:r>
      <w:proofErr w:type="spellEnd"/>
      <w:r w:rsidRPr="00944082">
        <w:rPr>
          <w:bCs/>
          <w:color w:val="000000"/>
          <w:sz w:val="28"/>
          <w:szCs w:val="28"/>
        </w:rPr>
        <w:t xml:space="preserve"> сельсовета </w:t>
      </w:r>
      <w:proofErr w:type="spellStart"/>
      <w:r w:rsidRPr="00944082">
        <w:rPr>
          <w:bCs/>
          <w:color w:val="000000"/>
          <w:sz w:val="28"/>
          <w:szCs w:val="28"/>
        </w:rPr>
        <w:t>Манского</w:t>
      </w:r>
      <w:proofErr w:type="spellEnd"/>
      <w:r w:rsidRPr="00944082">
        <w:rPr>
          <w:bCs/>
          <w:color w:val="000000"/>
          <w:sz w:val="28"/>
          <w:szCs w:val="28"/>
        </w:rPr>
        <w:t xml:space="preserve"> района Красноярского края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color w:val="000000"/>
          <w:sz w:val="28"/>
          <w:szCs w:val="28"/>
        </w:rPr>
      </w:pPr>
      <w:r w:rsidRPr="00944082">
        <w:rPr>
          <w:color w:val="000000"/>
          <w:sz w:val="28"/>
          <w:szCs w:val="28"/>
        </w:rPr>
        <w:t xml:space="preserve">В целях повышения культуры и качества ритуального обслуживания населения, обеспечения надлежащей эксплуатации и содержания кладбищ в </w:t>
      </w:r>
      <w:proofErr w:type="spellStart"/>
      <w:r w:rsidR="006E5D7B">
        <w:rPr>
          <w:color w:val="000000"/>
          <w:sz w:val="28"/>
          <w:szCs w:val="28"/>
        </w:rPr>
        <w:t>Камарчагском</w:t>
      </w:r>
      <w:proofErr w:type="spellEnd"/>
      <w:r w:rsidR="006E5D7B">
        <w:rPr>
          <w:color w:val="000000"/>
          <w:sz w:val="28"/>
          <w:szCs w:val="28"/>
        </w:rPr>
        <w:t xml:space="preserve"> </w:t>
      </w:r>
      <w:r w:rsidRPr="00944082">
        <w:rPr>
          <w:color w:val="000000"/>
          <w:sz w:val="28"/>
          <w:szCs w:val="28"/>
        </w:rPr>
        <w:t xml:space="preserve">сельсовете </w:t>
      </w:r>
      <w:proofErr w:type="spellStart"/>
      <w:r w:rsidRPr="00944082">
        <w:rPr>
          <w:color w:val="000000"/>
          <w:sz w:val="28"/>
          <w:szCs w:val="28"/>
        </w:rPr>
        <w:t>Манского</w:t>
      </w:r>
      <w:proofErr w:type="spellEnd"/>
      <w:r w:rsidRPr="00944082">
        <w:rPr>
          <w:color w:val="000000"/>
          <w:sz w:val="28"/>
          <w:szCs w:val="28"/>
        </w:rPr>
        <w:t xml:space="preserve"> района, на основании Федерального закона от 12.01.1996г. № 8-ФЗ, «О погребении и похоронном деле», руководствуясь Федеральным законом от 6 октября 2003 года №131-ФЗ «Об общих принципах организации местного самоуправления в Российской Федерации», Законом Красноярского края от 24.04.1997 № 13-487 «О семейных (родовых) захоронениях на территории Красноярского края», руководствуясь Уставом </w:t>
      </w:r>
      <w:proofErr w:type="spellStart"/>
      <w:r w:rsidR="006E5D7B">
        <w:rPr>
          <w:color w:val="000000"/>
          <w:sz w:val="28"/>
          <w:szCs w:val="28"/>
        </w:rPr>
        <w:t>Камарчагского</w:t>
      </w:r>
      <w:proofErr w:type="spellEnd"/>
      <w:r w:rsidRPr="00944082">
        <w:rPr>
          <w:color w:val="000000"/>
          <w:sz w:val="28"/>
          <w:szCs w:val="28"/>
        </w:rPr>
        <w:t xml:space="preserve"> сельсовета, </w:t>
      </w:r>
      <w:proofErr w:type="spellStart"/>
      <w:r w:rsidR="006E5D7B">
        <w:rPr>
          <w:color w:val="000000"/>
          <w:sz w:val="28"/>
          <w:szCs w:val="28"/>
        </w:rPr>
        <w:t>Камарчагский</w:t>
      </w:r>
      <w:proofErr w:type="spellEnd"/>
      <w:r w:rsidRPr="00944082">
        <w:rPr>
          <w:color w:val="000000"/>
          <w:sz w:val="28"/>
          <w:szCs w:val="28"/>
        </w:rPr>
        <w:t xml:space="preserve"> сельский Совет депутатов </w:t>
      </w:r>
      <w:r w:rsidRPr="00944082">
        <w:rPr>
          <w:b/>
          <w:bCs/>
          <w:color w:val="000000"/>
          <w:sz w:val="28"/>
          <w:szCs w:val="28"/>
        </w:rPr>
        <w:t>РЕШИЛ: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944082">
        <w:rPr>
          <w:sz w:val="28"/>
          <w:szCs w:val="28"/>
        </w:rPr>
        <w:t>1. Утвердить Положение о деятельности общественных кладбищ, организации ритуальных услуг и содержании мест захоронения на территории</w:t>
      </w:r>
      <w:r w:rsidRPr="00944082">
        <w:rPr>
          <w:bCs/>
          <w:sz w:val="28"/>
          <w:szCs w:val="28"/>
        </w:rPr>
        <w:t xml:space="preserve"> </w:t>
      </w:r>
      <w:proofErr w:type="spellStart"/>
      <w:r w:rsidR="006E5D7B">
        <w:rPr>
          <w:bCs/>
          <w:sz w:val="28"/>
          <w:szCs w:val="28"/>
        </w:rPr>
        <w:t>Камарчагского</w:t>
      </w:r>
      <w:proofErr w:type="spellEnd"/>
      <w:r w:rsidRPr="00944082">
        <w:rPr>
          <w:bCs/>
          <w:sz w:val="28"/>
          <w:szCs w:val="28"/>
        </w:rPr>
        <w:t xml:space="preserve"> сельсовета </w:t>
      </w:r>
      <w:proofErr w:type="spellStart"/>
      <w:r w:rsidRPr="00944082">
        <w:rPr>
          <w:bCs/>
          <w:sz w:val="28"/>
          <w:szCs w:val="28"/>
        </w:rPr>
        <w:t>Манского</w:t>
      </w:r>
      <w:proofErr w:type="spellEnd"/>
      <w:r w:rsidRPr="00944082">
        <w:rPr>
          <w:bCs/>
          <w:sz w:val="28"/>
          <w:szCs w:val="28"/>
        </w:rPr>
        <w:t xml:space="preserve"> района Красноярского края</w:t>
      </w:r>
      <w:r w:rsidRPr="00944082">
        <w:rPr>
          <w:sz w:val="28"/>
          <w:szCs w:val="28"/>
        </w:rPr>
        <w:t>, согласно приложения.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944082">
        <w:rPr>
          <w:sz w:val="28"/>
          <w:szCs w:val="28"/>
        </w:rPr>
        <w:t xml:space="preserve">2. Настоящее Решение разместить на сайте администрации </w:t>
      </w:r>
      <w:proofErr w:type="spellStart"/>
      <w:r w:rsidRPr="00944082">
        <w:rPr>
          <w:sz w:val="28"/>
          <w:szCs w:val="28"/>
        </w:rPr>
        <w:t>Манского</w:t>
      </w:r>
      <w:proofErr w:type="spellEnd"/>
      <w:r w:rsidRPr="00944082">
        <w:rPr>
          <w:sz w:val="28"/>
          <w:szCs w:val="28"/>
        </w:rPr>
        <w:t xml:space="preserve"> района </w:t>
      </w:r>
      <w:hyperlink r:id="rId4" w:history="1">
        <w:r w:rsidRPr="00944082">
          <w:rPr>
            <w:rStyle w:val="a5"/>
            <w:sz w:val="28"/>
            <w:szCs w:val="28"/>
          </w:rPr>
          <w:t>www.manaadm.ru</w:t>
        </w:r>
      </w:hyperlink>
      <w:r w:rsidRPr="00944082">
        <w:rPr>
          <w:sz w:val="28"/>
          <w:szCs w:val="28"/>
        </w:rPr>
        <w:t xml:space="preserve">, опубликовать в информационном бюллетене «Ведомости </w:t>
      </w:r>
      <w:proofErr w:type="spellStart"/>
      <w:r w:rsidRPr="00944082">
        <w:rPr>
          <w:sz w:val="28"/>
          <w:szCs w:val="28"/>
        </w:rPr>
        <w:t>Манского</w:t>
      </w:r>
      <w:proofErr w:type="spellEnd"/>
      <w:r w:rsidRPr="00944082">
        <w:rPr>
          <w:sz w:val="28"/>
          <w:szCs w:val="28"/>
        </w:rPr>
        <w:t xml:space="preserve"> района»</w:t>
      </w:r>
    </w:p>
    <w:p w:rsidR="00874CEB" w:rsidRPr="00944082" w:rsidRDefault="00874CEB" w:rsidP="00874CEB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944082">
        <w:rPr>
          <w:sz w:val="28"/>
          <w:szCs w:val="28"/>
        </w:rPr>
        <w:t>3. Контроль за исполнением настоящего Решения оставляю за собой</w:t>
      </w:r>
      <w:r w:rsidRPr="00944082">
        <w:rPr>
          <w:color w:val="FF0000"/>
          <w:sz w:val="28"/>
          <w:szCs w:val="28"/>
        </w:rPr>
        <w:t>.</w:t>
      </w:r>
    </w:p>
    <w:p w:rsidR="00F54053" w:rsidRDefault="00F54053" w:rsidP="00874CEB">
      <w:pPr>
        <w:autoSpaceDE w:val="0"/>
        <w:autoSpaceDN w:val="0"/>
        <w:adjustRightInd w:val="0"/>
        <w:jc w:val="both"/>
        <w:rPr>
          <w:szCs w:val="28"/>
        </w:rPr>
      </w:pPr>
    </w:p>
    <w:p w:rsidR="00F54053" w:rsidRDefault="00F54053" w:rsidP="00874CEB">
      <w:pPr>
        <w:autoSpaceDE w:val="0"/>
        <w:autoSpaceDN w:val="0"/>
        <w:adjustRightInd w:val="0"/>
        <w:jc w:val="both"/>
        <w:rPr>
          <w:szCs w:val="28"/>
        </w:rPr>
      </w:pPr>
    </w:p>
    <w:p w:rsidR="00F54053" w:rsidRDefault="00F54053" w:rsidP="00874CEB">
      <w:pPr>
        <w:autoSpaceDE w:val="0"/>
        <w:autoSpaceDN w:val="0"/>
        <w:adjustRightInd w:val="0"/>
        <w:jc w:val="both"/>
        <w:rPr>
          <w:szCs w:val="28"/>
        </w:rPr>
      </w:pPr>
    </w:p>
    <w:p w:rsidR="00F54053" w:rsidRDefault="00F54053" w:rsidP="00874CEB">
      <w:pPr>
        <w:autoSpaceDE w:val="0"/>
        <w:autoSpaceDN w:val="0"/>
        <w:adjustRightInd w:val="0"/>
        <w:jc w:val="both"/>
        <w:rPr>
          <w:szCs w:val="28"/>
        </w:rPr>
      </w:pPr>
    </w:p>
    <w:p w:rsidR="00874CEB" w:rsidRPr="00944082" w:rsidRDefault="00874CEB" w:rsidP="00874CEB">
      <w:pPr>
        <w:autoSpaceDE w:val="0"/>
        <w:autoSpaceDN w:val="0"/>
        <w:adjustRightInd w:val="0"/>
        <w:jc w:val="both"/>
        <w:rPr>
          <w:szCs w:val="28"/>
        </w:rPr>
      </w:pPr>
      <w:r w:rsidRPr="00944082">
        <w:rPr>
          <w:szCs w:val="28"/>
        </w:rPr>
        <w:t xml:space="preserve">Глава сельсовета </w:t>
      </w:r>
      <w:r w:rsidRPr="00944082">
        <w:rPr>
          <w:szCs w:val="28"/>
        </w:rPr>
        <w:tab/>
      </w:r>
      <w:r w:rsidR="006E5D7B">
        <w:rPr>
          <w:szCs w:val="28"/>
        </w:rPr>
        <w:t xml:space="preserve"> </w:t>
      </w:r>
      <w:r w:rsidRPr="00944082">
        <w:rPr>
          <w:szCs w:val="28"/>
        </w:rPr>
        <w:tab/>
        <w:t xml:space="preserve">                                       </w:t>
      </w:r>
      <w:r w:rsidR="006E5D7B">
        <w:rPr>
          <w:szCs w:val="28"/>
        </w:rPr>
        <w:t xml:space="preserve">        </w:t>
      </w:r>
      <w:r w:rsidRPr="00944082">
        <w:rPr>
          <w:szCs w:val="28"/>
        </w:rPr>
        <w:t xml:space="preserve">       </w:t>
      </w:r>
      <w:proofErr w:type="spellStart"/>
      <w:r w:rsidR="006E5D7B">
        <w:rPr>
          <w:szCs w:val="28"/>
        </w:rPr>
        <w:t>С.Ф.Тюхай</w:t>
      </w:r>
      <w:proofErr w:type="spellEnd"/>
    </w:p>
    <w:p w:rsidR="00874CEB" w:rsidRPr="00944082" w:rsidRDefault="00874CEB" w:rsidP="00874CEB">
      <w:pPr>
        <w:autoSpaceDE w:val="0"/>
        <w:autoSpaceDN w:val="0"/>
        <w:adjustRightInd w:val="0"/>
        <w:jc w:val="both"/>
        <w:rPr>
          <w:szCs w:val="28"/>
        </w:rPr>
      </w:pPr>
    </w:p>
    <w:p w:rsidR="00944082" w:rsidRDefault="00944082" w:rsidP="00874CEB">
      <w:pPr>
        <w:ind w:left="5103" w:firstLine="709"/>
        <w:jc w:val="both"/>
        <w:rPr>
          <w:szCs w:val="28"/>
        </w:rPr>
      </w:pPr>
    </w:p>
    <w:p w:rsidR="00944082" w:rsidRDefault="00944082" w:rsidP="00874CEB">
      <w:pPr>
        <w:ind w:left="5103" w:firstLine="709"/>
        <w:jc w:val="both"/>
        <w:rPr>
          <w:szCs w:val="28"/>
        </w:rPr>
      </w:pPr>
    </w:p>
    <w:p w:rsidR="00944082" w:rsidRDefault="00944082" w:rsidP="00874CEB">
      <w:pPr>
        <w:ind w:left="5103" w:firstLine="709"/>
        <w:jc w:val="both"/>
        <w:rPr>
          <w:szCs w:val="28"/>
        </w:rPr>
      </w:pPr>
    </w:p>
    <w:p w:rsidR="00944082" w:rsidRDefault="00944082" w:rsidP="00874CEB">
      <w:pPr>
        <w:ind w:left="5103" w:firstLine="709"/>
        <w:jc w:val="both"/>
        <w:rPr>
          <w:szCs w:val="28"/>
        </w:rPr>
      </w:pPr>
    </w:p>
    <w:p w:rsidR="00944082" w:rsidRDefault="00944082" w:rsidP="00874CEB">
      <w:pPr>
        <w:ind w:left="5103" w:firstLine="709"/>
        <w:jc w:val="both"/>
        <w:rPr>
          <w:szCs w:val="28"/>
        </w:rPr>
      </w:pPr>
    </w:p>
    <w:p w:rsidR="00874CEB" w:rsidRPr="00AC3862" w:rsidRDefault="00874CEB" w:rsidP="006E5D7B">
      <w:pPr>
        <w:ind w:left="5670"/>
        <w:jc w:val="both"/>
        <w:rPr>
          <w:sz w:val="24"/>
          <w:szCs w:val="24"/>
        </w:rPr>
      </w:pPr>
      <w:r w:rsidRPr="00AC3862">
        <w:rPr>
          <w:sz w:val="24"/>
          <w:szCs w:val="24"/>
        </w:rPr>
        <w:lastRenderedPageBreak/>
        <w:t>Приложение к Решени</w:t>
      </w:r>
      <w:r w:rsidR="00F54053">
        <w:rPr>
          <w:sz w:val="24"/>
          <w:szCs w:val="24"/>
        </w:rPr>
        <w:t>ю</w:t>
      </w:r>
      <w:r w:rsidRPr="00AC3862">
        <w:rPr>
          <w:sz w:val="24"/>
          <w:szCs w:val="24"/>
        </w:rPr>
        <w:t xml:space="preserve"> </w:t>
      </w:r>
      <w:proofErr w:type="spellStart"/>
      <w:r w:rsidR="006E5D7B" w:rsidRPr="00AC3862">
        <w:rPr>
          <w:sz w:val="24"/>
          <w:szCs w:val="24"/>
        </w:rPr>
        <w:t>Камарчагского</w:t>
      </w:r>
      <w:proofErr w:type="spellEnd"/>
      <w:r w:rsidRPr="00AC3862">
        <w:rPr>
          <w:sz w:val="24"/>
          <w:szCs w:val="24"/>
        </w:rPr>
        <w:t xml:space="preserve"> сельского Совета депутатов от </w:t>
      </w:r>
      <w:r w:rsidR="00F54053">
        <w:rPr>
          <w:sz w:val="24"/>
          <w:szCs w:val="24"/>
        </w:rPr>
        <w:t>12.04.2018 №29-81р</w:t>
      </w:r>
    </w:p>
    <w:p w:rsidR="00874CEB" w:rsidRPr="00AC3862" w:rsidRDefault="00874CEB" w:rsidP="00874CEB">
      <w:pPr>
        <w:jc w:val="center"/>
        <w:rPr>
          <w:b/>
          <w:bCs/>
          <w:color w:val="000000"/>
          <w:sz w:val="24"/>
          <w:szCs w:val="24"/>
        </w:rPr>
      </w:pPr>
      <w:r w:rsidRPr="00AC3862">
        <w:rPr>
          <w:b/>
          <w:bCs/>
          <w:color w:val="000000"/>
          <w:sz w:val="24"/>
          <w:szCs w:val="24"/>
        </w:rPr>
        <w:t>ПОЛОЖЕНИЕ</w:t>
      </w:r>
    </w:p>
    <w:p w:rsidR="00874CEB" w:rsidRPr="00AC3862" w:rsidRDefault="00874CEB" w:rsidP="00874CEB">
      <w:pPr>
        <w:jc w:val="center"/>
        <w:rPr>
          <w:sz w:val="24"/>
          <w:szCs w:val="24"/>
        </w:rPr>
      </w:pPr>
      <w:r w:rsidRPr="00AC3862">
        <w:rPr>
          <w:b/>
          <w:bCs/>
          <w:color w:val="000000"/>
          <w:sz w:val="24"/>
          <w:szCs w:val="24"/>
        </w:rPr>
        <w:t xml:space="preserve">о деятельности общественных кладбищ, организации ритуальных услуг и содержании мест захоронения на территории </w:t>
      </w:r>
      <w:proofErr w:type="spellStart"/>
      <w:r w:rsidR="006E5D7B" w:rsidRPr="00AC3862">
        <w:rPr>
          <w:b/>
          <w:bCs/>
          <w:color w:val="000000"/>
          <w:sz w:val="24"/>
          <w:szCs w:val="24"/>
        </w:rPr>
        <w:t>Камарчагского</w:t>
      </w:r>
      <w:proofErr w:type="spellEnd"/>
      <w:r w:rsidRPr="00AC3862">
        <w:rPr>
          <w:b/>
          <w:bCs/>
          <w:color w:val="000000"/>
          <w:sz w:val="24"/>
          <w:szCs w:val="24"/>
        </w:rPr>
        <w:t xml:space="preserve"> сельсовета </w:t>
      </w:r>
      <w:proofErr w:type="spellStart"/>
      <w:r w:rsidRPr="00AC3862">
        <w:rPr>
          <w:b/>
          <w:bCs/>
          <w:color w:val="000000"/>
          <w:sz w:val="24"/>
          <w:szCs w:val="24"/>
        </w:rPr>
        <w:t>Манского</w:t>
      </w:r>
      <w:proofErr w:type="spellEnd"/>
      <w:r w:rsidRPr="00AC3862">
        <w:rPr>
          <w:b/>
          <w:bCs/>
          <w:color w:val="000000"/>
          <w:sz w:val="24"/>
          <w:szCs w:val="24"/>
        </w:rPr>
        <w:t xml:space="preserve"> района Красноярского края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>Статья 1. Общие положения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 Настоящее Положение (далее - Положение) регулирует отношения в сфере оказания ритуальных услуг, содержания мест захоронения и деятельность общественных кладбищ на территории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2. Деятельность общественных кладбищ на территории сельсовета осуществляется в соответствии с законами и нормативными актами Российской Федерации, Красноярского края и муниципальными правовыми актами.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3. Деятельность общественных кладбищ на территории сельсовета должна соответствовать санитарным и экологическим требованиям, правилам содержания мест погребения, утвержденным действующим законодательством.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4. Общественные кладбища предназначены для погребения умерших с учетом их волеизъявления либо по решению специализированной службы по вопросам похоронного дела. Общественные кладбища, расположенные на территории сельсовета, находятся в ведении Администрации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сельского совета.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5. Деятельность общественных кладбищ, их содержание осуществляется за счет средств бюджета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сельского совета и безвозмездных поступлений от физических и юридических лиц.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>Статья 2. Места погребения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 Решение о создании мест погребения на территории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 принимается Администрацией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 в соответствии с действующим законодательством.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2. На территории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 каждому человеку после его смерти гарантируется погребение с учетом его волеизъявления, а также предоставление бесплатно участка земли для погребения его тела (останков).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Исполнение волеизъявления умершего о погребении его тела (останков)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родственника. По заявлению граждан, изъявивших желание на предоставление участка земли для погребения рядом с ранее умершим близким родственником, резервирование участка земли осуществляется в день обращения за разрешением на захоронение умершего родственника или при наличии свободного земельного участка рядом с могилой ранее умершего близкого родственника.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3. Места погребения подразделяются на следующие виды: одиночные, родственные, семейные (родовые), почетные, воинские, братские (общие). Размеры мест, выделяемых под захоронения, составляют не более: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для одиночного захоронения - 2,5 м x 2 м x 2 м (длина, глубина, ширина);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для родственного захоронения – 2,5 м x 2 м x 4,0 м (длина, глубина, ширина);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для семейного (родового) захоронения с учетом бесплатно предоставляемого места для родственного захоронения - не более 21 квадратных метров (максимальный размер - 2,5 м x 2 м x 8,4 м (длина, глубина, ширина));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для почетного захоронения – 2.5 м x 2 м x 3 м (длина, глубина, ширина);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для воинского захоронения – 2.5 м x 2 м x 3 м (длина, глубина, ширина);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для братского (общего) захоронения - определяются в каждом конкретном случае постановлением Администрации</w:t>
      </w:r>
      <w:r w:rsidRPr="00AC3862">
        <w:rPr>
          <w:bCs/>
          <w:sz w:val="24"/>
          <w:szCs w:val="24"/>
        </w:rPr>
        <w:t xml:space="preserve">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- для захоронения урны с прахом - 0,8 м х 1,5 м </w:t>
      </w:r>
      <w:r w:rsidRPr="00AC3862">
        <w:rPr>
          <w:sz w:val="24"/>
          <w:szCs w:val="24"/>
          <w:lang w:val="en-US"/>
        </w:rPr>
        <w:t>x</w:t>
      </w:r>
      <w:r w:rsidRPr="00AC3862">
        <w:rPr>
          <w:sz w:val="24"/>
          <w:szCs w:val="24"/>
        </w:rPr>
        <w:t xml:space="preserve"> 1,1 м.</w:t>
      </w:r>
    </w:p>
    <w:p w:rsidR="00874CEB" w:rsidRPr="00AC3862" w:rsidRDefault="00874CEB" w:rsidP="00874CEB">
      <w:pPr>
        <w:shd w:val="clear" w:color="auto" w:fill="FFFFFF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lastRenderedPageBreak/>
        <w:t xml:space="preserve">4. Для погребения на общественном кладбище двух и более умерших родственников предоставляются места для создания семейных (родовых) захоронений на платной основе в соответствии с решением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сельского Совета депутатов от </w:t>
      </w:r>
      <w:r w:rsidR="00F54053">
        <w:rPr>
          <w:sz w:val="24"/>
          <w:szCs w:val="24"/>
        </w:rPr>
        <w:t>12.04.2018</w:t>
      </w:r>
      <w:r w:rsidR="006E5D7B" w:rsidRPr="00AC3862">
        <w:rPr>
          <w:sz w:val="24"/>
          <w:szCs w:val="24"/>
        </w:rPr>
        <w:t xml:space="preserve"> №</w:t>
      </w:r>
      <w:r w:rsidR="00F54053">
        <w:rPr>
          <w:sz w:val="24"/>
          <w:szCs w:val="24"/>
        </w:rPr>
        <w:t>29-80р</w:t>
      </w:r>
      <w:r w:rsidR="006E5D7B" w:rsidRPr="00AC3862">
        <w:rPr>
          <w:sz w:val="24"/>
          <w:szCs w:val="24"/>
        </w:rPr>
        <w:t xml:space="preserve"> «</w:t>
      </w:r>
      <w:r w:rsidRPr="00AC3862">
        <w:rPr>
          <w:sz w:val="24"/>
          <w:szCs w:val="24"/>
        </w:rPr>
        <w:t xml:space="preserve">Об утверждении Положения </w:t>
      </w:r>
      <w:r w:rsidRPr="00AC3862">
        <w:rPr>
          <w:bCs/>
          <w:sz w:val="24"/>
          <w:szCs w:val="24"/>
        </w:rPr>
        <w:t xml:space="preserve">о порядке предоставления земельных участков для семейных (родовых) захоронений на территории </w:t>
      </w:r>
      <w:proofErr w:type="spellStart"/>
      <w:r w:rsidR="006E5D7B" w:rsidRPr="00AC3862">
        <w:rPr>
          <w:bCs/>
          <w:sz w:val="24"/>
          <w:szCs w:val="24"/>
        </w:rPr>
        <w:t>Камарчагского</w:t>
      </w:r>
      <w:proofErr w:type="spellEnd"/>
      <w:r w:rsidRPr="00AC3862">
        <w:rPr>
          <w:bCs/>
          <w:sz w:val="24"/>
          <w:szCs w:val="24"/>
        </w:rPr>
        <w:t xml:space="preserve"> сельсовета </w:t>
      </w:r>
      <w:proofErr w:type="spellStart"/>
      <w:r w:rsidRPr="00AC3862">
        <w:rPr>
          <w:bCs/>
          <w:sz w:val="24"/>
          <w:szCs w:val="24"/>
        </w:rPr>
        <w:t>Манского</w:t>
      </w:r>
      <w:proofErr w:type="spellEnd"/>
      <w:r w:rsidRPr="00AC3862">
        <w:rPr>
          <w:bCs/>
          <w:sz w:val="24"/>
          <w:szCs w:val="24"/>
        </w:rPr>
        <w:t xml:space="preserve"> района Красноярского края</w:t>
      </w:r>
      <w:r w:rsidR="006E5D7B" w:rsidRPr="00AC3862">
        <w:rPr>
          <w:sz w:val="24"/>
          <w:szCs w:val="24"/>
        </w:rPr>
        <w:t>»</w:t>
      </w:r>
      <w:r w:rsidRPr="00AC3862">
        <w:rPr>
          <w:sz w:val="24"/>
          <w:szCs w:val="24"/>
        </w:rPr>
        <w:t xml:space="preserve">. Размер места для создания семейного (родового) захоронения не может превышать 21 </w:t>
      </w:r>
      <w:proofErr w:type="spellStart"/>
      <w:r w:rsidRPr="00AC3862">
        <w:rPr>
          <w:sz w:val="24"/>
          <w:szCs w:val="24"/>
        </w:rPr>
        <w:t>кв.м</w:t>
      </w:r>
      <w:proofErr w:type="spellEnd"/>
      <w:r w:rsidRPr="00AC3862">
        <w:rPr>
          <w:sz w:val="24"/>
          <w:szCs w:val="24"/>
        </w:rPr>
        <w:t>. За резервирование места семейного (родового) захоронения взимается единовременно плата в размере, установленном на момент оформления семейных (родовых) захоронений. Дополнительный земельный участок для семейного (родового) захоронения предоставляется на срок не более 15 лет. В случае если в течение заявленного периода зарезервированный участок окажется невостребованным, договор резервирования считается расторгнутым.</w:t>
      </w:r>
    </w:p>
    <w:p w:rsidR="00874CEB" w:rsidRPr="00AC3862" w:rsidRDefault="00874CEB" w:rsidP="00874CEB">
      <w:pPr>
        <w:pStyle w:val="consplusnormal"/>
        <w:spacing w:before="0" w:beforeAutospacing="0" w:after="0" w:afterAutospacing="0"/>
        <w:ind w:firstLine="567"/>
        <w:jc w:val="both"/>
      </w:pPr>
      <w:r w:rsidRPr="00AC3862">
        <w:rPr>
          <w:lang w:eastAsia="en-US"/>
        </w:rPr>
        <w:t xml:space="preserve">5. Места захоронения на общественных кладбищах предоставляются в соответствии с установленной планировкой кладбища. </w:t>
      </w:r>
      <w:r w:rsidRPr="00AC3862">
        <w:t>На пешеходных дорожках расстояние между рядами могил должно быть не менее 1 метра, расстояние между могилами в ряду не менее - 0,5 метра.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Не допускается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зоны.</w:t>
      </w:r>
    </w:p>
    <w:p w:rsidR="00874CEB" w:rsidRPr="00AC3862" w:rsidRDefault="00874CEB" w:rsidP="00874CEB">
      <w:pPr>
        <w:pStyle w:val="consplusnormal"/>
        <w:spacing w:before="0" w:beforeAutospacing="0" w:after="0" w:afterAutospacing="0"/>
        <w:ind w:firstLine="567"/>
        <w:jc w:val="both"/>
      </w:pPr>
      <w:r w:rsidRPr="00AC3862">
        <w:t xml:space="preserve">6. На общественных кладбищах </w:t>
      </w:r>
      <w:r w:rsidR="006E5D7B" w:rsidRPr="00AC3862">
        <w:rPr>
          <w:bCs/>
        </w:rPr>
        <w:t>Камарчагского</w:t>
      </w:r>
      <w:r w:rsidRPr="00AC3862">
        <w:t xml:space="preserve"> сельсовета запрещается: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захоронение на пешеходных дорожках и на обочинах дороги;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- самовольное превышение установленного размера безвозмездно предоставляемого участка для погребения;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- самовольное копание могилы. 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7. На местах захоронения </w:t>
      </w:r>
      <w:proofErr w:type="spellStart"/>
      <w:r w:rsidRPr="00AC3862">
        <w:rPr>
          <w:sz w:val="24"/>
          <w:szCs w:val="24"/>
        </w:rPr>
        <w:t>подзахоронение</w:t>
      </w:r>
      <w:proofErr w:type="spellEnd"/>
      <w:r w:rsidRPr="00AC3862">
        <w:rPr>
          <w:sz w:val="24"/>
          <w:szCs w:val="24"/>
        </w:rPr>
        <w:t xml:space="preserve"> разрешается не ранее чем через 20 лет. </w:t>
      </w:r>
      <w:proofErr w:type="spellStart"/>
      <w:r w:rsidRPr="00AC3862">
        <w:rPr>
          <w:sz w:val="24"/>
          <w:szCs w:val="24"/>
        </w:rPr>
        <w:t>Подзахоронение</w:t>
      </w:r>
      <w:proofErr w:type="spellEnd"/>
      <w:r w:rsidRPr="00AC3862">
        <w:rPr>
          <w:sz w:val="24"/>
          <w:szCs w:val="24"/>
        </w:rPr>
        <w:t xml:space="preserve"> урны с прахом в родственную могилу разрешается независимо от времени предыдущего захоронения.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8. Периметр территории кладбища огораживается забором.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9. В </w:t>
      </w:r>
      <w:proofErr w:type="spellStart"/>
      <w:r w:rsidR="006E5D7B" w:rsidRPr="00AC3862">
        <w:rPr>
          <w:bCs/>
          <w:sz w:val="24"/>
          <w:szCs w:val="24"/>
        </w:rPr>
        <w:t>Камарчагском</w:t>
      </w:r>
      <w:proofErr w:type="spellEnd"/>
      <w:r w:rsidRPr="00AC3862">
        <w:rPr>
          <w:sz w:val="24"/>
          <w:szCs w:val="24"/>
        </w:rPr>
        <w:t xml:space="preserve"> сельсовете местами захоронения являются: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1) кладбище, расположенное по адресу (описание местоположения): Красноярский край, </w:t>
      </w:r>
      <w:proofErr w:type="spellStart"/>
      <w:r w:rsidRPr="00AC3862">
        <w:rPr>
          <w:sz w:val="24"/>
          <w:szCs w:val="24"/>
        </w:rPr>
        <w:t>Манский</w:t>
      </w:r>
      <w:proofErr w:type="spellEnd"/>
      <w:r w:rsidRPr="00AC3862">
        <w:rPr>
          <w:sz w:val="24"/>
          <w:szCs w:val="24"/>
        </w:rPr>
        <w:t xml:space="preserve"> район, </w:t>
      </w:r>
      <w:proofErr w:type="spellStart"/>
      <w:r w:rsidR="00216694" w:rsidRPr="00AC3862">
        <w:rPr>
          <w:sz w:val="24"/>
          <w:szCs w:val="24"/>
        </w:rPr>
        <w:t>п.Камарчага</w:t>
      </w:r>
      <w:proofErr w:type="spellEnd"/>
      <w:r w:rsidR="00216694" w:rsidRPr="00AC3862">
        <w:rPr>
          <w:sz w:val="24"/>
          <w:szCs w:val="24"/>
        </w:rPr>
        <w:t xml:space="preserve">, в 50 м. по направлению на север </w:t>
      </w:r>
      <w:proofErr w:type="gramStart"/>
      <w:r w:rsidR="00216694" w:rsidRPr="00AC3862">
        <w:rPr>
          <w:sz w:val="24"/>
          <w:szCs w:val="24"/>
        </w:rPr>
        <w:t>от земельного участка</w:t>
      </w:r>
      <w:proofErr w:type="gramEnd"/>
      <w:r w:rsidR="00216694" w:rsidRPr="00AC3862">
        <w:rPr>
          <w:sz w:val="24"/>
          <w:szCs w:val="24"/>
        </w:rPr>
        <w:t xml:space="preserve"> расположен</w:t>
      </w:r>
      <w:r w:rsidR="00F54053">
        <w:rPr>
          <w:sz w:val="24"/>
          <w:szCs w:val="24"/>
        </w:rPr>
        <w:t xml:space="preserve">ного по адресу: </w:t>
      </w:r>
      <w:proofErr w:type="spellStart"/>
      <w:r w:rsidR="00F54053">
        <w:rPr>
          <w:sz w:val="24"/>
          <w:szCs w:val="24"/>
        </w:rPr>
        <w:t>ул.К.Маркса</w:t>
      </w:r>
      <w:proofErr w:type="spellEnd"/>
      <w:r w:rsidR="00F54053">
        <w:rPr>
          <w:sz w:val="24"/>
          <w:szCs w:val="24"/>
        </w:rPr>
        <w:t>, 60</w:t>
      </w:r>
      <w:bookmarkStart w:id="0" w:name="_GoBack"/>
      <w:bookmarkEnd w:id="0"/>
      <w:r w:rsidRPr="00AC3862">
        <w:rPr>
          <w:sz w:val="24"/>
          <w:szCs w:val="24"/>
        </w:rPr>
        <w:t>;</w:t>
      </w:r>
      <w:r w:rsidR="00216694" w:rsidRPr="00AC3862">
        <w:rPr>
          <w:sz w:val="24"/>
          <w:szCs w:val="24"/>
        </w:rPr>
        <w:t xml:space="preserve"> (не действующее)</w:t>
      </w:r>
    </w:p>
    <w:p w:rsidR="00874CEB" w:rsidRPr="00AC3862" w:rsidRDefault="00216694" w:rsidP="002E558A">
      <w:pPr>
        <w:shd w:val="clear" w:color="auto" w:fill="FFFFFF" w:themeFill="background1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</w:t>
      </w:r>
      <w:r w:rsidR="00874CEB" w:rsidRPr="00AC3862">
        <w:rPr>
          <w:sz w:val="24"/>
          <w:szCs w:val="24"/>
        </w:rPr>
        <w:t xml:space="preserve">) кладбище, расположенное по адресу (описание местоположения): Красноярский край, </w:t>
      </w:r>
      <w:proofErr w:type="spellStart"/>
      <w:r w:rsidR="00874CEB" w:rsidRPr="00AC3862">
        <w:rPr>
          <w:sz w:val="24"/>
          <w:szCs w:val="24"/>
        </w:rPr>
        <w:t>Манский</w:t>
      </w:r>
      <w:proofErr w:type="spellEnd"/>
      <w:r w:rsidR="00874CEB" w:rsidRPr="00AC3862">
        <w:rPr>
          <w:sz w:val="24"/>
          <w:szCs w:val="24"/>
        </w:rPr>
        <w:t xml:space="preserve"> район, в </w:t>
      </w:r>
      <w:r w:rsidRPr="00AC3862">
        <w:rPr>
          <w:sz w:val="24"/>
          <w:szCs w:val="24"/>
        </w:rPr>
        <w:t>175</w:t>
      </w:r>
      <w:r w:rsidR="00874CEB" w:rsidRPr="00AC3862">
        <w:rPr>
          <w:sz w:val="24"/>
          <w:szCs w:val="24"/>
        </w:rPr>
        <w:t xml:space="preserve"> м. по направлению на запад от д. </w:t>
      </w:r>
      <w:r w:rsidRPr="00AC3862">
        <w:rPr>
          <w:sz w:val="24"/>
          <w:szCs w:val="24"/>
        </w:rPr>
        <w:t xml:space="preserve">Малая </w:t>
      </w:r>
      <w:proofErr w:type="spellStart"/>
      <w:r w:rsidRPr="00AC3862">
        <w:rPr>
          <w:sz w:val="24"/>
          <w:szCs w:val="24"/>
        </w:rPr>
        <w:t>Камарчага</w:t>
      </w:r>
      <w:proofErr w:type="spellEnd"/>
      <w:r w:rsidR="00874CEB" w:rsidRPr="00AC3862">
        <w:rPr>
          <w:sz w:val="24"/>
          <w:szCs w:val="24"/>
        </w:rPr>
        <w:t>;</w:t>
      </w:r>
    </w:p>
    <w:p w:rsidR="00874CEB" w:rsidRPr="00AC3862" w:rsidRDefault="00216694" w:rsidP="00874CEB">
      <w:pPr>
        <w:ind w:firstLine="567"/>
        <w:jc w:val="both"/>
        <w:rPr>
          <w:sz w:val="24"/>
          <w:szCs w:val="24"/>
          <w:highlight w:val="yellow"/>
        </w:rPr>
      </w:pPr>
      <w:r w:rsidRPr="00AC3862">
        <w:rPr>
          <w:sz w:val="24"/>
          <w:szCs w:val="24"/>
        </w:rPr>
        <w:t>3</w:t>
      </w:r>
      <w:r w:rsidR="00874CEB" w:rsidRPr="00AC3862">
        <w:rPr>
          <w:sz w:val="24"/>
          <w:szCs w:val="24"/>
        </w:rPr>
        <w:t xml:space="preserve">) кладбище, расположенное по адресу (описание местоположения): Красноярский край, </w:t>
      </w:r>
      <w:proofErr w:type="spellStart"/>
      <w:r w:rsidR="00874CEB" w:rsidRPr="00AC3862">
        <w:rPr>
          <w:sz w:val="24"/>
          <w:szCs w:val="24"/>
        </w:rPr>
        <w:t>Манский</w:t>
      </w:r>
      <w:proofErr w:type="spellEnd"/>
      <w:r w:rsidR="00874CEB" w:rsidRPr="00AC3862">
        <w:rPr>
          <w:sz w:val="24"/>
          <w:szCs w:val="24"/>
        </w:rPr>
        <w:t xml:space="preserve"> район, в </w:t>
      </w:r>
      <w:r w:rsidRPr="00AC3862">
        <w:rPr>
          <w:sz w:val="24"/>
          <w:szCs w:val="24"/>
        </w:rPr>
        <w:t>140</w:t>
      </w:r>
      <w:r w:rsidR="00874CEB" w:rsidRPr="00AC3862">
        <w:rPr>
          <w:sz w:val="24"/>
          <w:szCs w:val="24"/>
        </w:rPr>
        <w:t xml:space="preserve"> м. по направлению на восток от д. </w:t>
      </w:r>
      <w:proofErr w:type="spellStart"/>
      <w:r w:rsidRPr="00AC3862">
        <w:rPr>
          <w:sz w:val="24"/>
          <w:szCs w:val="24"/>
        </w:rPr>
        <w:t>Новоникольск</w:t>
      </w:r>
      <w:proofErr w:type="spellEnd"/>
      <w:r w:rsidR="00874CEB" w:rsidRPr="00AC3862">
        <w:rPr>
          <w:sz w:val="24"/>
          <w:szCs w:val="24"/>
        </w:rPr>
        <w:t>;</w:t>
      </w:r>
    </w:p>
    <w:p w:rsidR="00874CEB" w:rsidRPr="00AC3862" w:rsidRDefault="002E558A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4</w:t>
      </w:r>
      <w:r w:rsidR="00874CEB" w:rsidRPr="00AC3862">
        <w:rPr>
          <w:sz w:val="24"/>
          <w:szCs w:val="24"/>
        </w:rPr>
        <w:t xml:space="preserve">) кладбище, расположенное по адресу (описание местоположения): Красноярский край, </w:t>
      </w:r>
      <w:proofErr w:type="spellStart"/>
      <w:r w:rsidR="00874CEB" w:rsidRPr="00AC3862">
        <w:rPr>
          <w:sz w:val="24"/>
          <w:szCs w:val="24"/>
        </w:rPr>
        <w:t>Манский</w:t>
      </w:r>
      <w:proofErr w:type="spellEnd"/>
      <w:r w:rsidR="00874CEB" w:rsidRPr="00AC3862">
        <w:rPr>
          <w:sz w:val="24"/>
          <w:szCs w:val="24"/>
        </w:rPr>
        <w:t xml:space="preserve"> район, в </w:t>
      </w:r>
      <w:r w:rsidRPr="00AC3862">
        <w:rPr>
          <w:sz w:val="24"/>
          <w:szCs w:val="24"/>
        </w:rPr>
        <w:t>300</w:t>
      </w:r>
      <w:r w:rsidR="00874CEB" w:rsidRPr="00AC3862">
        <w:rPr>
          <w:sz w:val="24"/>
          <w:szCs w:val="24"/>
        </w:rPr>
        <w:t xml:space="preserve">м. по направлению на </w:t>
      </w:r>
      <w:r w:rsidRPr="00AC3862">
        <w:rPr>
          <w:sz w:val="24"/>
          <w:szCs w:val="24"/>
        </w:rPr>
        <w:t>юго-восток</w:t>
      </w:r>
      <w:r w:rsidR="00874CEB" w:rsidRPr="00AC3862">
        <w:rPr>
          <w:sz w:val="24"/>
          <w:szCs w:val="24"/>
        </w:rPr>
        <w:t xml:space="preserve"> от д. </w:t>
      </w:r>
      <w:proofErr w:type="spellStart"/>
      <w:r w:rsidRPr="00AC3862">
        <w:rPr>
          <w:sz w:val="24"/>
          <w:szCs w:val="24"/>
        </w:rPr>
        <w:t>Новосельск</w:t>
      </w:r>
      <w:proofErr w:type="spellEnd"/>
      <w:r w:rsidR="00874CEB" w:rsidRPr="00AC3862">
        <w:rPr>
          <w:sz w:val="24"/>
          <w:szCs w:val="24"/>
        </w:rPr>
        <w:t>;</w:t>
      </w:r>
    </w:p>
    <w:p w:rsidR="00874CEB" w:rsidRPr="00AC3862" w:rsidRDefault="002E558A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5</w:t>
      </w:r>
      <w:r w:rsidR="00874CEB" w:rsidRPr="00AC3862">
        <w:rPr>
          <w:sz w:val="24"/>
          <w:szCs w:val="24"/>
        </w:rPr>
        <w:t xml:space="preserve">) кладбище, расположенное по адресу (описание местоположения): Красноярский край, </w:t>
      </w:r>
      <w:proofErr w:type="spellStart"/>
      <w:r w:rsidR="00874CEB" w:rsidRPr="00AC3862">
        <w:rPr>
          <w:sz w:val="24"/>
          <w:szCs w:val="24"/>
        </w:rPr>
        <w:t>Манский</w:t>
      </w:r>
      <w:proofErr w:type="spellEnd"/>
      <w:r w:rsidR="00874CEB" w:rsidRPr="00AC3862">
        <w:rPr>
          <w:sz w:val="24"/>
          <w:szCs w:val="24"/>
        </w:rPr>
        <w:t xml:space="preserve"> район, в </w:t>
      </w:r>
      <w:r w:rsidRPr="00AC3862">
        <w:rPr>
          <w:sz w:val="24"/>
          <w:szCs w:val="24"/>
        </w:rPr>
        <w:t xml:space="preserve">200 </w:t>
      </w:r>
      <w:r w:rsidR="00874CEB" w:rsidRPr="00AC3862">
        <w:rPr>
          <w:sz w:val="24"/>
          <w:szCs w:val="24"/>
        </w:rPr>
        <w:t>м. по направлению на северо-восток от д</w:t>
      </w:r>
      <w:r w:rsidRPr="00AC3862">
        <w:rPr>
          <w:sz w:val="24"/>
          <w:szCs w:val="24"/>
        </w:rPr>
        <w:t>. Правый</w:t>
      </w:r>
      <w:r w:rsidR="00874CEB" w:rsidRPr="00AC3862">
        <w:rPr>
          <w:sz w:val="24"/>
          <w:szCs w:val="24"/>
        </w:rPr>
        <w:t>;</w:t>
      </w:r>
    </w:p>
    <w:p w:rsidR="00874CEB" w:rsidRPr="00AC3862" w:rsidRDefault="002E558A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6</w:t>
      </w:r>
      <w:r w:rsidR="00874CEB" w:rsidRPr="00AC3862">
        <w:rPr>
          <w:sz w:val="24"/>
          <w:szCs w:val="24"/>
        </w:rPr>
        <w:t xml:space="preserve">) кладбище, расположенное по адресу (описание местоположения): Красноярский край, </w:t>
      </w:r>
      <w:proofErr w:type="spellStart"/>
      <w:r w:rsidR="00874CEB" w:rsidRPr="00AC3862">
        <w:rPr>
          <w:sz w:val="24"/>
          <w:szCs w:val="24"/>
        </w:rPr>
        <w:t>Манский</w:t>
      </w:r>
      <w:proofErr w:type="spellEnd"/>
      <w:r w:rsidR="00874CEB" w:rsidRPr="00AC3862">
        <w:rPr>
          <w:sz w:val="24"/>
          <w:szCs w:val="24"/>
        </w:rPr>
        <w:t xml:space="preserve"> район, в </w:t>
      </w:r>
      <w:r w:rsidRPr="00AC3862">
        <w:rPr>
          <w:sz w:val="24"/>
          <w:szCs w:val="24"/>
        </w:rPr>
        <w:t xml:space="preserve">120 </w:t>
      </w:r>
      <w:r w:rsidR="00874CEB" w:rsidRPr="00AC3862">
        <w:rPr>
          <w:sz w:val="24"/>
          <w:szCs w:val="24"/>
        </w:rPr>
        <w:t xml:space="preserve">м. по направлению на </w:t>
      </w:r>
      <w:r w:rsidRPr="00AC3862">
        <w:rPr>
          <w:sz w:val="24"/>
          <w:szCs w:val="24"/>
        </w:rPr>
        <w:t>север</w:t>
      </w:r>
      <w:r w:rsidR="00874CEB" w:rsidRPr="00AC3862">
        <w:rPr>
          <w:sz w:val="24"/>
          <w:szCs w:val="24"/>
        </w:rPr>
        <w:t xml:space="preserve"> от д. </w:t>
      </w:r>
      <w:r w:rsidRPr="00AC3862">
        <w:rPr>
          <w:sz w:val="24"/>
          <w:szCs w:val="24"/>
        </w:rPr>
        <w:t>Самарка</w:t>
      </w:r>
      <w:r w:rsidR="00874CEB" w:rsidRPr="00AC3862">
        <w:rPr>
          <w:sz w:val="24"/>
          <w:szCs w:val="24"/>
        </w:rPr>
        <w:t>.</w:t>
      </w:r>
    </w:p>
    <w:p w:rsidR="002E558A" w:rsidRPr="00AC3862" w:rsidRDefault="002E558A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7) кладбище, расположенное по адресу (описание местоположения): Красноярский край, </w:t>
      </w:r>
      <w:proofErr w:type="spellStart"/>
      <w:r w:rsidRPr="00AC3862">
        <w:rPr>
          <w:sz w:val="24"/>
          <w:szCs w:val="24"/>
        </w:rPr>
        <w:t>Манский</w:t>
      </w:r>
      <w:proofErr w:type="spellEnd"/>
      <w:r w:rsidRPr="00AC3862">
        <w:rPr>
          <w:sz w:val="24"/>
          <w:szCs w:val="24"/>
        </w:rPr>
        <w:t xml:space="preserve"> район, в 350м. по направлению на северо-восток от д.12, </w:t>
      </w:r>
      <w:proofErr w:type="spellStart"/>
      <w:r w:rsidRPr="00AC3862">
        <w:rPr>
          <w:sz w:val="24"/>
          <w:szCs w:val="24"/>
        </w:rPr>
        <w:t>ул.Ключевая</w:t>
      </w:r>
      <w:proofErr w:type="spellEnd"/>
      <w:r w:rsidRPr="00AC3862">
        <w:rPr>
          <w:sz w:val="24"/>
          <w:szCs w:val="24"/>
        </w:rPr>
        <w:t xml:space="preserve">, </w:t>
      </w:r>
      <w:proofErr w:type="spellStart"/>
      <w:r w:rsidRPr="00AC3862">
        <w:rPr>
          <w:sz w:val="24"/>
          <w:szCs w:val="24"/>
        </w:rPr>
        <w:t>п.Сорокино</w:t>
      </w:r>
      <w:proofErr w:type="spellEnd"/>
      <w:r w:rsidRPr="00AC3862">
        <w:rPr>
          <w:sz w:val="24"/>
          <w:szCs w:val="24"/>
        </w:rPr>
        <w:t>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color w:val="FF0000"/>
          <w:sz w:val="24"/>
          <w:szCs w:val="24"/>
        </w:rPr>
        <w:t xml:space="preserve"> </w:t>
      </w:r>
      <w:r w:rsidRPr="00AC3862">
        <w:rPr>
          <w:sz w:val="24"/>
          <w:szCs w:val="24"/>
        </w:rPr>
        <w:t xml:space="preserve">10. Создаваемые, а также существующие места погребений и захоронений не подлежат сносу и могут быть перенесены по решению Администрации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 в случае угрозы постоянных затоплений, оползней, после землетрясений и других стихийных бедствий.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>Статья 3. Порядок организации похоронного дела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1.1. Организация похоронного дела на территории </w:t>
      </w:r>
      <w:r w:rsidR="006E5D7B" w:rsidRPr="00AC3862">
        <w:rPr>
          <w:bCs/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 xml:space="preserve">сельсовета осуществляется Администрацией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 в соответствии с действующим </w:t>
      </w:r>
      <w:r w:rsidRPr="00AC3862">
        <w:rPr>
          <w:sz w:val="24"/>
          <w:szCs w:val="24"/>
        </w:rPr>
        <w:lastRenderedPageBreak/>
        <w:t>законодательством Российской Федерации и Красноярского края, муниципальными правовыми актами.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1.2. Решение о создании мест захоронения на территории муниципального образования принимается Администрацией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сельсовета. Отвод земельного участка для размещения мест погребения осуществляется Администрацией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сельсовета. 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1.3. Решение о предоставлении земельных участков под захоронения, а также об отведении обособленной территории кладбищ под организацию мест почетных захоронений принимается Администрацией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>сельсовета.</w:t>
      </w:r>
    </w:p>
    <w:p w:rsidR="00874CEB" w:rsidRPr="00AC3862" w:rsidRDefault="00874CEB" w:rsidP="00874CEB">
      <w:pPr>
        <w:shd w:val="clear" w:color="auto" w:fill="FFFFFF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1.4. Решение о предоставлении земельных участков для создания семейных (родовых) захоронений принимается Администрацией</w:t>
      </w:r>
      <w:r w:rsidR="006E5D7B" w:rsidRPr="00AC3862">
        <w:rPr>
          <w:sz w:val="24"/>
          <w:szCs w:val="24"/>
        </w:rPr>
        <w:t xml:space="preserve"> Камарчагского</w:t>
      </w:r>
      <w:r w:rsidRPr="00AC3862">
        <w:rPr>
          <w:sz w:val="24"/>
          <w:szCs w:val="24"/>
        </w:rPr>
        <w:t xml:space="preserve"> сельсовета в соответствии с решением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 xml:space="preserve">сельского Совета депутатов от </w:t>
      </w:r>
      <w:r w:rsidR="00F54053">
        <w:rPr>
          <w:sz w:val="24"/>
          <w:szCs w:val="24"/>
        </w:rPr>
        <w:t>12.04.2018</w:t>
      </w:r>
      <w:r w:rsidR="006E5D7B" w:rsidRPr="00AC3862">
        <w:rPr>
          <w:sz w:val="24"/>
          <w:szCs w:val="24"/>
        </w:rPr>
        <w:t xml:space="preserve"> </w:t>
      </w:r>
      <w:r w:rsidRPr="00AC3862">
        <w:rPr>
          <w:sz w:val="24"/>
          <w:szCs w:val="24"/>
        </w:rPr>
        <w:t xml:space="preserve">г. № </w:t>
      </w:r>
      <w:r w:rsidR="00F54053">
        <w:rPr>
          <w:sz w:val="24"/>
          <w:szCs w:val="24"/>
        </w:rPr>
        <w:t>29-81р «</w:t>
      </w:r>
      <w:r w:rsidRPr="00AC3862">
        <w:rPr>
          <w:sz w:val="24"/>
          <w:szCs w:val="24"/>
        </w:rPr>
        <w:t xml:space="preserve">Об утверждении Положения </w:t>
      </w:r>
      <w:r w:rsidRPr="00AC3862">
        <w:rPr>
          <w:bCs/>
          <w:sz w:val="24"/>
          <w:szCs w:val="24"/>
        </w:rPr>
        <w:t xml:space="preserve">о порядке предоставления земельных участков для семейных (родовых) захоронений на территории </w:t>
      </w:r>
      <w:proofErr w:type="spellStart"/>
      <w:r w:rsidR="006E5D7B" w:rsidRPr="00AC3862">
        <w:rPr>
          <w:bCs/>
          <w:sz w:val="24"/>
          <w:szCs w:val="24"/>
        </w:rPr>
        <w:t>Камарчагского</w:t>
      </w:r>
      <w:proofErr w:type="spellEnd"/>
      <w:r w:rsidR="006E5D7B" w:rsidRPr="00AC3862">
        <w:rPr>
          <w:bCs/>
          <w:sz w:val="24"/>
          <w:szCs w:val="24"/>
        </w:rPr>
        <w:t xml:space="preserve"> </w:t>
      </w:r>
      <w:r w:rsidRPr="00AC3862">
        <w:rPr>
          <w:bCs/>
          <w:sz w:val="24"/>
          <w:szCs w:val="24"/>
        </w:rPr>
        <w:t xml:space="preserve">сельсовета </w:t>
      </w:r>
      <w:proofErr w:type="spellStart"/>
      <w:r w:rsidRPr="00AC3862">
        <w:rPr>
          <w:bCs/>
          <w:sz w:val="24"/>
          <w:szCs w:val="24"/>
        </w:rPr>
        <w:t>Манского</w:t>
      </w:r>
      <w:proofErr w:type="spellEnd"/>
      <w:r w:rsidRPr="00AC3862">
        <w:rPr>
          <w:bCs/>
          <w:sz w:val="24"/>
          <w:szCs w:val="24"/>
        </w:rPr>
        <w:t xml:space="preserve"> района Красноярского края</w:t>
      </w:r>
      <w:r w:rsidR="00F54053">
        <w:rPr>
          <w:sz w:val="24"/>
          <w:szCs w:val="24"/>
        </w:rPr>
        <w:t>»</w:t>
      </w:r>
      <w:r w:rsidRPr="00AC3862">
        <w:rPr>
          <w:sz w:val="24"/>
          <w:szCs w:val="24"/>
        </w:rPr>
        <w:t>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1.5. Оказание услуг по погребению согласно гарантированному перечню, предусмотренному Федеральным </w:t>
      </w:r>
      <w:hyperlink r:id="rId5" w:history="1">
        <w:r w:rsidRPr="00AC3862">
          <w:rPr>
            <w:rStyle w:val="a5"/>
            <w:sz w:val="24"/>
            <w:szCs w:val="24"/>
          </w:rPr>
          <w:t>законом</w:t>
        </w:r>
      </w:hyperlink>
      <w:r w:rsidRPr="00AC3862">
        <w:rPr>
          <w:sz w:val="24"/>
          <w:szCs w:val="24"/>
        </w:rPr>
        <w:t xml:space="preserve"> "О погребении и похоронном деле", осуществляет специализированная служба. 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2. Ритуальные услуги на территории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>сельсовета оказывают юридические лица и(или) индивидуальные предприниматели, зарегистрировавшие в установленном законом порядке данный вид деятельности.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3. Администрация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>сельсовета: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1) определяет порядок деятельности специализированной службы по вопросам похоронного дела;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2) контролирует деятельность специализированной службы по вопросам похоронного дела;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3) формирует и ведет реестр кладбищ, расположенных на территории сельского поселения;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4) выдает разрешение близким родственникам, иным родственникам, законному представителю или иному лицу, взявшему на себя обязанность осуществить погребение умершего, на осуществление захоронения с указанием данных об умершем, номера места захоронения (могилы);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5) осуществляет учет захоронений, ведет журнал (книгу) регистрации захоронений установленной формы и электронный учет произведенных захоронений. 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В книге (журнале) захоронений указываются: регистрационный номер захоронения; фамилия, имя, отчество умершего; дата смерти; дата погребения; номер свидетельства о смерти из </w:t>
      </w:r>
      <w:proofErr w:type="spellStart"/>
      <w:r w:rsidRPr="00AC3862">
        <w:rPr>
          <w:sz w:val="24"/>
          <w:szCs w:val="24"/>
        </w:rPr>
        <w:t>ЗАГСа</w:t>
      </w:r>
      <w:proofErr w:type="spellEnd"/>
      <w:r w:rsidRPr="00AC3862">
        <w:rPr>
          <w:sz w:val="24"/>
          <w:szCs w:val="24"/>
        </w:rPr>
        <w:t xml:space="preserve"> или медицинского свидетельства о смерти и дата выдачи; номера места захоронения (могилы); фамилия, имя, отчество, домашний адрес и номер телефона ответственного за место захоронения. 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Книги регистрации захоронений являются документами строгой отчетности и относятся к делам с постоянным сроком хранения.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Указанные книги передаются на постоянное хранение в районный архив в установленном законом порядке.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6) разрабатывает и контролирует реализацию мероприятий по эксплуатации, реконструкции, ремонту, содержанию, расширению, закрытию или переносу действующих кладбищ;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7) осуществляет контроль за использованием кладбищ и иных объектов похоронного назначения, находящихся в собственности муниципального образования, исключительно по целевому назначению;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8) разрабатывает нормативные документы, регламентирующие организацию ритуальных услуг и содержание мест захоронения на территории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>сельсовета.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4. Установка памятников (надгробий) регистрируется Администрацией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 xml:space="preserve">сельсовета в специальном журнале (книге) с указанием номера места захоронения (могилы), </w:t>
      </w:r>
      <w:r w:rsidRPr="00AC3862">
        <w:rPr>
          <w:sz w:val="24"/>
          <w:szCs w:val="24"/>
        </w:rPr>
        <w:lastRenderedPageBreak/>
        <w:t>фамилии, имени, отчества захороненного лица, даты установки, размеров и материала памятника, фамилии и адреса лица, производившего установку памятника.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5. Организация похоронного обслуживания должна основываться на следующих принципах: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1) обеспечение оперативного приема заказов на организацию похорон;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2) создание материально-технической базы на современном уровне.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6. Захоронение умершего производится в соответствии с санитарными правилами не ранее чем через 24 часа после наступления смерти по предъявлению свидетельства о смерти, выданного отделами записи актов гражданского состояния (далее - органы загс) или по предъявлению медицинского свидетельства о смерти, выданного медицинским учреждением, после оформления разрешения на захоронение.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7. На общественных кладбищах погребение может осуществляться с учетом </w:t>
      </w:r>
      <w:proofErr w:type="spellStart"/>
      <w:r w:rsidRPr="00AC3862">
        <w:rPr>
          <w:sz w:val="24"/>
          <w:szCs w:val="24"/>
        </w:rPr>
        <w:t>вероисповедальных</w:t>
      </w:r>
      <w:proofErr w:type="spellEnd"/>
      <w:r w:rsidRPr="00AC3862">
        <w:rPr>
          <w:sz w:val="24"/>
          <w:szCs w:val="24"/>
        </w:rPr>
        <w:t xml:space="preserve">, воинских и иных обычаев и традиций. Для указанных целей Администрацией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>сельсовета могут отводиться отдельные участки территории кладбищ (кварталы).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>Статья 4. Гарантированный перечень услуг по погребению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1. Супруг, близкие родственники, иные родственники, законный представитель или иное лицо, взявшее на себя обязанность осуществить погребение умершего, вправе осуществить погребение самостоятельно или заключив договор с организацией, индивидуальным предпринимателем, оказывающими такие услуги.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2. Оплата стоимости услуг по погребению, производится за счет средств супруга, близких родственников, иных родственников, законного представителя умершего или иного лица, взявшего на себя обязанность осуществить погребение умершего.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 xml:space="preserve">Статья 5. Порядок деятельности кладбищ </w:t>
      </w:r>
      <w:r w:rsidR="006E5D7B" w:rsidRPr="00AC3862">
        <w:rPr>
          <w:b/>
          <w:sz w:val="24"/>
          <w:szCs w:val="24"/>
        </w:rPr>
        <w:t xml:space="preserve">Камарчагского </w:t>
      </w:r>
      <w:r w:rsidRPr="00AC3862">
        <w:rPr>
          <w:b/>
          <w:sz w:val="24"/>
          <w:szCs w:val="24"/>
        </w:rPr>
        <w:t>сельсовета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1. Кладбища открыты для посещения ежедневно с марта по октябрь с 8 до 21 часов и с ноября по февраль с 8 до 17 часов.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2. Погребение тел (останков) умерших, захоронение урн с прахом производится на кладбищах ежедневно с 12 до 17 часов, в исключительных случаях, с учетом </w:t>
      </w:r>
      <w:proofErr w:type="spellStart"/>
      <w:r w:rsidRPr="00AC3862">
        <w:rPr>
          <w:sz w:val="24"/>
          <w:szCs w:val="24"/>
        </w:rPr>
        <w:t>вероисповедальных</w:t>
      </w:r>
      <w:proofErr w:type="spellEnd"/>
      <w:r w:rsidRPr="00AC3862">
        <w:rPr>
          <w:sz w:val="24"/>
          <w:szCs w:val="24"/>
        </w:rPr>
        <w:t xml:space="preserve"> обычаев и традиций, допускается погребение в иное время суток по согласованию с Администрацией </w:t>
      </w:r>
      <w:r w:rsidR="006E5D7B" w:rsidRPr="00AC3862">
        <w:rPr>
          <w:sz w:val="24"/>
          <w:szCs w:val="24"/>
        </w:rPr>
        <w:t xml:space="preserve">Камарчагского </w:t>
      </w:r>
      <w:r w:rsidRPr="00AC3862">
        <w:rPr>
          <w:sz w:val="24"/>
          <w:szCs w:val="24"/>
        </w:rPr>
        <w:t>сельсовета.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3. Территория каждого кладбища подразделяется на кварталы.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4. На территории кладбища посетители должны соблюдать общественный порядок и тишину.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5. На территории кладбища запрещается: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1) устанавливать, переделывать и снимать памятники и другие надмогильные сооружения без согласования с Администрацией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2) причинять вред надмогильным сооружениям, оборудованию, сооружениям и зданиям, расположенным на кладбище;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3) сорить, ломать зеленые насаждения, рвать цветы, выгуливать собак и иных домашних животных, пасти скот;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4) разводить костры, добывать песок, глину и грунт, резать дерн, складировать мусор, опавшие листья и ветки в не отведенных для этого местах;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5) находиться на территории кладбища после его закрытия;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6) оставлять строительные материалы и мусор после обустройства могил и надмогильных сооружений.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6. Граждане имеют право: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1) устанавливать надмогильные сооружения в соответствии с требованиями к оформлению участка захоронения;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2) осуществлять самостоятельно или поручать иным лицам и организациям уход за могилой и надмогильными сооружениями в соответствии с заключенным договором;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3) сажать цветы на могильном участке;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4) сажать низкорослые деревья, кустарники.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lastRenderedPageBreak/>
        <w:t>Статья 6. Установка, демонтаж надмогильных сооружений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 Все работы на кладбище, связанные с установкой надмогильных сооружений, могут производиться по согласованию данных работ с Администрацией </w:t>
      </w:r>
      <w:r w:rsidR="006E5D7B" w:rsidRPr="00AC3862">
        <w:rPr>
          <w:bCs/>
          <w:sz w:val="24"/>
          <w:szCs w:val="24"/>
        </w:rPr>
        <w:t>Камарчагского</w:t>
      </w:r>
      <w:r w:rsidR="006E5D7B" w:rsidRPr="00AC3862">
        <w:rPr>
          <w:sz w:val="24"/>
          <w:szCs w:val="24"/>
        </w:rPr>
        <w:t xml:space="preserve"> </w:t>
      </w:r>
      <w:r w:rsidRPr="00AC3862">
        <w:rPr>
          <w:sz w:val="24"/>
          <w:szCs w:val="24"/>
        </w:rPr>
        <w:t>сельсовета.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2. Надмогильные сооружения (памятники, ограды, цветники и др.) на могилах устанавливаются или заменяются на другие по согласованию с Администрацией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 при предъявлении документов на их приобретение (изготовление).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Надмогильные сооружения без документов или при неправильно оформленных документах запрещены к ввозу и установке на кладбищах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3. Лица, ответственные за захоронение, имеют право устанавливать надгробные памятники как самостоятельно - частная установка, так и заключая возмездные договоры с предприятиями, организациями и индивидуальными предпринимателями - коммерческая установка.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Если установка надгробного памятника является коммерческой, то лицо, ответственное за захоронение, точно указывает исполнителя работ по установке и его контактный телефон.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4. Надмогильные сооружения устанавливаются в пределах отведенного земельного участка. Сооружения, установленные за пределами отведенного земельного участка, подлежат сносу.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5. Установка памятников и других надгробных сооружений подлежит обязательной регистрации в Администрации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6. Установленные и зарегистрированные гражданами надмогильные сооружения являются их собственностью.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7. Надписи на надмогильных сооружениях должны соответствовать сведениям о действительно захороненных в данном месте умерших. Допускается нанесение надписей на надмогильных сооружениях и подготовка их к будущим захоронениям.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8. Демонтаж старых надмогильных сооружений разрешается после согласования лицом, ответственным за захоронение, порядка утилизации старого памятника.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>Статья 7. Порядок установки надгробных памятников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1. Установка надгробных памятников на кладбищах </w:t>
      </w:r>
      <w:r w:rsidR="006E5D7B" w:rsidRPr="00AC3862">
        <w:rPr>
          <w:bCs/>
          <w:sz w:val="24"/>
          <w:szCs w:val="24"/>
        </w:rPr>
        <w:t>Камарчагского</w:t>
      </w:r>
      <w:r w:rsidR="006E5D7B" w:rsidRPr="00AC3862">
        <w:rPr>
          <w:sz w:val="24"/>
          <w:szCs w:val="24"/>
        </w:rPr>
        <w:t xml:space="preserve"> </w:t>
      </w:r>
      <w:r w:rsidRPr="00AC3862">
        <w:rPr>
          <w:sz w:val="24"/>
          <w:szCs w:val="24"/>
        </w:rPr>
        <w:t>сельсовета осуществляется ежедневно, кроме воскресенья и праздничных дней.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2. Въезд автотранспорта для установки надгробных памятников осуществляется на территорию кладбища с 8-30 до 11-30, после 11-30 въезд автотранспорта для установки памятников запрещен. Ежедневные работы по установке надгробных памятников должны быть закончены до 16-30. Автотранспорт должен покинуть территорию кладбища до 17-00.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3. В случае если в момент установки памятника на расстоянии до 100 метров проводится обряд погребения, все работы должны быть временно прекращены до окончания траурной церемонии.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>Статья 8. Контроль за деятельностью общественных кладбищ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1. Санитарно-эпидемиологический надзор и экологический контроль за состоянием мест погребения осуществляются уполномоченным Правительством Российской Федерации федеральным органом исполнительной власти.</w:t>
      </w:r>
    </w:p>
    <w:p w:rsidR="00874CEB" w:rsidRPr="00AC3862" w:rsidRDefault="00874CEB" w:rsidP="00874CE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 xml:space="preserve">2. Контроль за деятельностью общественных кладбищ на территории </w:t>
      </w:r>
      <w:r w:rsidR="006E5D7B" w:rsidRPr="00AC3862">
        <w:rPr>
          <w:bCs/>
          <w:sz w:val="24"/>
          <w:szCs w:val="24"/>
        </w:rPr>
        <w:t>Камарчагского</w:t>
      </w:r>
      <w:r w:rsidRPr="00AC3862">
        <w:rPr>
          <w:sz w:val="24"/>
          <w:szCs w:val="24"/>
        </w:rPr>
        <w:t xml:space="preserve"> сельсовета также осуществляется должностными лицами Администрации сельсовета.</w:t>
      </w:r>
    </w:p>
    <w:p w:rsidR="00874CEB" w:rsidRPr="00AC3862" w:rsidRDefault="00874CEB" w:rsidP="00874CEB">
      <w:pPr>
        <w:ind w:firstLine="567"/>
        <w:jc w:val="both"/>
        <w:rPr>
          <w:b/>
          <w:sz w:val="24"/>
          <w:szCs w:val="24"/>
        </w:rPr>
      </w:pPr>
      <w:r w:rsidRPr="00AC3862">
        <w:rPr>
          <w:b/>
          <w:sz w:val="24"/>
          <w:szCs w:val="24"/>
        </w:rPr>
        <w:t>Статья 9. Заключительные положения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1. Финансирование организации ритуальных услуг и содержания мест захоронения осуществляется в соответствии с действующим законодательством.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  <w:r w:rsidRPr="00AC3862">
        <w:rPr>
          <w:sz w:val="24"/>
          <w:szCs w:val="24"/>
        </w:rPr>
        <w:t>2. Несоблюдение настоящего Положения, неисполнение содержащихся в нем требований должностными лицами, гражданами и организациями влечет за собой ответственность, установленную действующим законодательством.</w:t>
      </w:r>
    </w:p>
    <w:p w:rsidR="00874CEB" w:rsidRPr="00AC3862" w:rsidRDefault="00874CEB" w:rsidP="00874CEB">
      <w:pPr>
        <w:ind w:firstLine="567"/>
        <w:jc w:val="both"/>
        <w:rPr>
          <w:sz w:val="24"/>
          <w:szCs w:val="24"/>
        </w:rPr>
      </w:pPr>
    </w:p>
    <w:p w:rsidR="00A80754" w:rsidRPr="00AC3862" w:rsidRDefault="00A80754">
      <w:pPr>
        <w:rPr>
          <w:sz w:val="24"/>
          <w:szCs w:val="24"/>
        </w:rPr>
      </w:pPr>
    </w:p>
    <w:sectPr w:rsidR="00A80754" w:rsidRPr="00AC3862" w:rsidSect="00F540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21"/>
    <w:rsid w:val="00080C14"/>
    <w:rsid w:val="00216694"/>
    <w:rsid w:val="002E558A"/>
    <w:rsid w:val="00304B02"/>
    <w:rsid w:val="004A3421"/>
    <w:rsid w:val="006E5D7B"/>
    <w:rsid w:val="00874CEB"/>
    <w:rsid w:val="00944082"/>
    <w:rsid w:val="00A80754"/>
    <w:rsid w:val="00AC3862"/>
    <w:rsid w:val="00F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109F"/>
  <w15:chartTrackingRefBased/>
  <w15:docId w15:val="{601B183E-30C4-4BBF-AA21-45C575A8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EB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74CEB"/>
    <w:pPr>
      <w:spacing w:after="160" w:line="240" w:lineRule="exact"/>
    </w:pPr>
    <w:rPr>
      <w:rFonts w:ascii="Verdana" w:eastAsia="MS Mincho" w:hAnsi="Verdana"/>
      <w:sz w:val="20"/>
      <w:lang w:val="en-GB" w:eastAsia="en-US"/>
    </w:rPr>
  </w:style>
  <w:style w:type="paragraph" w:styleId="a4">
    <w:name w:val="Normal (Web)"/>
    <w:basedOn w:val="a"/>
    <w:rsid w:val="00874CE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Hyperlink"/>
    <w:uiPriority w:val="99"/>
    <w:rsid w:val="00874CEB"/>
    <w:rPr>
      <w:color w:val="0000FF"/>
      <w:u w:val="single"/>
    </w:rPr>
  </w:style>
  <w:style w:type="paragraph" w:customStyle="1" w:styleId="consplusnormal">
    <w:name w:val="consplusnormal"/>
    <w:basedOn w:val="a"/>
    <w:rsid w:val="00874CE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4408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4082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905B4E6CBBADE0EE52109232BC529A58ABD0B56E36AF201042ABE1112J6z3D" TargetMode="External"/><Relationship Id="rId4" Type="http://schemas.openxmlformats.org/officeDocument/2006/relationships/hyperlink" Target="http://www.mana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2762</Words>
  <Characters>15748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2018-04-13T02:25:00Z</cp:lastPrinted>
  <dcterms:created xsi:type="dcterms:W3CDTF">2018-01-11T08:09:00Z</dcterms:created>
  <dcterms:modified xsi:type="dcterms:W3CDTF">2018-04-13T02:27:00Z</dcterms:modified>
</cp:coreProperties>
</file>